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18" w:rsidRDefault="00001618" w:rsidP="00001618">
      <w:r>
        <w:t>Муниципальное бюджетное дошкольное образовательное учреждение</w:t>
      </w:r>
    </w:p>
    <w:p w:rsidR="00001618" w:rsidRDefault="00001618" w:rsidP="00001618">
      <w:pPr>
        <w:rPr>
          <w:b/>
          <w:sz w:val="56"/>
          <w:szCs w:val="56"/>
        </w:rPr>
      </w:pPr>
      <w:r>
        <w:t xml:space="preserve">                                                            детский сад № 14 г</w:t>
      </w:r>
      <w:proofErr w:type="gramStart"/>
      <w:r>
        <w:t>.Е</w:t>
      </w:r>
      <w:proofErr w:type="gramEnd"/>
      <w:r>
        <w:t xml:space="preserve">лец </w:t>
      </w:r>
      <w:r>
        <w:rPr>
          <w:b/>
          <w:sz w:val="56"/>
          <w:szCs w:val="56"/>
        </w:rPr>
        <w:t xml:space="preserve">  </w:t>
      </w:r>
    </w:p>
    <w:p w:rsidR="00001618" w:rsidRDefault="00001618" w:rsidP="00001618">
      <w:r>
        <w:t xml:space="preserve">                 </w:t>
      </w:r>
    </w:p>
    <w:p w:rsidR="00001618" w:rsidRDefault="00001618" w:rsidP="00001618"/>
    <w:p w:rsidR="00001618" w:rsidRDefault="00001618" w:rsidP="00001618"/>
    <w:p w:rsidR="00001618" w:rsidRDefault="00001618" w:rsidP="00001618"/>
    <w:p w:rsidR="00001618" w:rsidRPr="00196618" w:rsidRDefault="00001618" w:rsidP="00001618">
      <w:pPr>
        <w:rPr>
          <w:sz w:val="32"/>
          <w:szCs w:val="32"/>
        </w:rPr>
      </w:pPr>
      <w:r>
        <w:t xml:space="preserve">                                   </w:t>
      </w:r>
      <w:r w:rsidRPr="00196618">
        <w:rPr>
          <w:sz w:val="32"/>
          <w:szCs w:val="32"/>
        </w:rPr>
        <w:t xml:space="preserve"> КОНСУЛЬТАЦИЯ</w:t>
      </w:r>
      <w:r>
        <w:rPr>
          <w:sz w:val="32"/>
          <w:szCs w:val="32"/>
        </w:rPr>
        <w:t xml:space="preserve"> ДЛЯ РОДИТЕЛЕЙ:</w:t>
      </w:r>
    </w:p>
    <w:p w:rsidR="00001618" w:rsidRPr="007749C2" w:rsidRDefault="00001618" w:rsidP="00001618">
      <w:r w:rsidRPr="007749C2">
        <w:rPr>
          <w:b/>
          <w:sz w:val="44"/>
          <w:szCs w:val="44"/>
        </w:rPr>
        <w:t>«Что мешает детям быть самостоятельными »</w:t>
      </w:r>
    </w:p>
    <w:p w:rsidR="00001618" w:rsidRPr="007749C2" w:rsidRDefault="00001618" w:rsidP="00001618">
      <w:pPr>
        <w:rPr>
          <w:b/>
          <w:sz w:val="44"/>
          <w:szCs w:val="44"/>
        </w:rPr>
      </w:pPr>
      <w:r w:rsidRPr="007749C2">
        <w:rPr>
          <w:b/>
          <w:sz w:val="44"/>
          <w:szCs w:val="44"/>
        </w:rPr>
        <w:t xml:space="preserve">     </w:t>
      </w:r>
    </w:p>
    <w:p w:rsidR="00001618" w:rsidRDefault="00001618" w:rsidP="00001618">
      <w:r>
        <w:rPr>
          <w:noProof/>
          <w:lang w:eastAsia="ru-RU"/>
        </w:rPr>
        <w:drawing>
          <wp:inline distT="0" distB="0" distL="0" distR="0">
            <wp:extent cx="5940425" cy="3118723"/>
            <wp:effectExtent l="19050" t="0" r="3175" b="0"/>
            <wp:docPr id="13" name="Рисунок 13" descr="https://detkisuper.ru/wp-content/uploads/6/4/2/64211d31ead069bd7b4bfbd33f87e0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kisuper.ru/wp-content/uploads/6/4/2/64211d31ead069bd7b4bfbd33f87e08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618" w:rsidRDefault="00001618" w:rsidP="00001618"/>
    <w:p w:rsidR="00001618" w:rsidRDefault="00001618" w:rsidP="00001618"/>
    <w:p w:rsidR="00001618" w:rsidRDefault="00001618" w:rsidP="00001618"/>
    <w:p w:rsidR="00001618" w:rsidRDefault="00001618" w:rsidP="00001618"/>
    <w:p w:rsidR="00001618" w:rsidRDefault="00001618" w:rsidP="00001618">
      <w:r>
        <w:t xml:space="preserve">                                                                                                                                                    педагог - психолог                                                                                                                     </w:t>
      </w:r>
    </w:p>
    <w:p w:rsidR="00001618" w:rsidRDefault="00001618" w:rsidP="00001618">
      <w:r>
        <w:t xml:space="preserve">                                                                                                                                                    Карпухина Н.М.                                                                                                                                     </w:t>
      </w:r>
    </w:p>
    <w:p w:rsidR="00001618" w:rsidRDefault="00001618" w:rsidP="00001618">
      <w:r>
        <w:t xml:space="preserve">                   </w:t>
      </w:r>
    </w:p>
    <w:p w:rsidR="00001618" w:rsidRDefault="00001618" w:rsidP="00001618">
      <w:r>
        <w:lastRenderedPageBreak/>
        <w:t>Человек как личность формируется в основном уже к 5-6 годам, но развиваться и совершенствоваться можно до глубокой старости. Главно</w:t>
      </w:r>
      <w:proofErr w:type="gramStart"/>
      <w:r>
        <w:t>е-</w:t>
      </w:r>
      <w:proofErr w:type="gramEnd"/>
      <w:r>
        <w:t xml:space="preserve"> желание изменяться и уверенность в своих силах, а фундамент такого позитивного, созидательного отношения к жизни закладывается в раннем возрасте. Лучшее, что могут сделать родители для своих детей – помочь поверить в свои силы, постоянно расширять область их реальной, практической самостоятельности и ответственности, подтверждая тем самым, что они способны быть успешными и счастливыми.</w:t>
      </w:r>
    </w:p>
    <w:p w:rsidR="00001618" w:rsidRDefault="00001618" w:rsidP="00001618">
      <w:r>
        <w:t>     Успешность ребенка в разных видах деятельности во многом зависит от умения действовать самостоятельно, однако именно развитие самостоятельности зачастую меньше всего беспокоит родителей. Лишь отдав ребенка в детский сад, они с удивлением обнаруживают, что их «очаровательный зайка» отстает от сверстников, и начинают вместе с воспитателем предпринимать решительные действия, чтобы исправить сложившуюся ситуацию.</w:t>
      </w:r>
    </w:p>
    <w:p w:rsidR="00001618" w:rsidRDefault="00001618" w:rsidP="00001618">
      <w:r>
        <w:t>    Действительно, одни малыши, оказавшись в детском саду, самостоятельно едят, одеваются, легко находят общий язык со сверстниками. С другими возникает масса проблем, потому что прежде каждый момент их жизни: одевание, кормление, прогулку и даже игры с детьми – обеспечивали взрослые. У таких детей нет  достаточного опыта самостоятельной деятельности, вот и приходится воспитателям учить их элементарным навыкам самообслуживания и общения.</w:t>
      </w:r>
    </w:p>
    <w:p w:rsidR="00001618" w:rsidRDefault="00001618" w:rsidP="00001618">
      <w:r>
        <w:t xml:space="preserve">                   </w:t>
      </w:r>
    </w:p>
    <w:p w:rsidR="00001618" w:rsidRDefault="00001618" w:rsidP="00001618">
      <w:r>
        <w:t xml:space="preserve">                               Как же развивать самостоятельность ребенка?!</w:t>
      </w:r>
    </w:p>
    <w:p w:rsidR="00001618" w:rsidRDefault="00001618" w:rsidP="00001618"/>
    <w:p w:rsidR="00001618" w:rsidRDefault="00001618" w:rsidP="00001618">
      <w:r>
        <w:t>Определенные  качества и способности у детей появляются постепенно, по мере освоения разных видов деятельности.  Поэтому для развития тех или иных желаемых качеств недостаточно говорит о них – необходимо определенным образом организовать, выстроить повседневную жизнь ребенка, а главное, организовать его деятельность, причем с самого раннего возраста.</w:t>
      </w:r>
    </w:p>
    <w:p w:rsidR="00001618" w:rsidRDefault="00001618" w:rsidP="00001618">
      <w:r>
        <w:t>    Воспитывая ребенка, взрослые в своих требованиях к нему вынуждены «балансировать» между двумя полюсами: безоговорочное послушание или неограниченная свобода. Выбор крайних позиций будет большой ошибкой и приведет к негативному результату. Необходима золотая  середина, предполагающая некоторый коридор свободы с определенными правилами и ограничениями.</w:t>
      </w:r>
    </w:p>
    <w:p w:rsidR="00001618" w:rsidRDefault="00001618" w:rsidP="00001618">
      <w:r>
        <w:t>Как ее найти? Готовых рецептов нет.</w:t>
      </w:r>
    </w:p>
    <w:p w:rsidR="00001618" w:rsidRDefault="00001618" w:rsidP="00001618">
      <w:r>
        <w:t xml:space="preserve">Вместе с тем, подход к развитию самостоятельности такой же, как при формировании любой способности. Необходимо создать условия, которые  требуют от ребенка постоянного проявления  самостоятельности. При этом важно учитывать индивидуальные качества и врожденные задатки ребенка, даже такие, как особенности нервной системы и конституция тела. В одинаковых условиях разные дети действуют по- </w:t>
      </w:r>
      <w:proofErr w:type="gramStart"/>
      <w:r>
        <w:t>разному</w:t>
      </w:r>
      <w:proofErr w:type="gramEnd"/>
      <w:r>
        <w:t>, и результат достижений всегда индивидуален.</w:t>
      </w:r>
    </w:p>
    <w:p w:rsidR="00001618" w:rsidRDefault="00001618" w:rsidP="00001618">
      <w:r>
        <w:t xml:space="preserve">      Если самостоятельность «тренируется» в разных ситуациях с разными условиями, то в итоге она «закрепляется» как положительный личный опыт ребенка и становится качеством его личности. Для развития самостоятельности не важно, что именно делает ребенок, главное, чтобы он  делал это сам. Необходимо предоставить ему как можно больше самостоятельности на  всех этапах – от принятия решения до исполнения задуманного и оценки полученного результата. Главное – положительный эмоциональный настрой и, конечно, </w:t>
      </w:r>
      <w:r>
        <w:lastRenderedPageBreak/>
        <w:t>успешный результат. Ребенок должен переживать радость, удовольствие, как от  самого действия, так и от его  результата. Яркая игрушка  вызывает у младенца желание ее потрогать. Он радостно тянется (ползет) к ней. Неудачные попытки вызывают негативную реакцию (слезы, агрессию), а затем отказ от повторных  усилий.</w:t>
      </w:r>
    </w:p>
    <w:p w:rsidR="00001618" w:rsidRDefault="00001618" w:rsidP="00001618">
      <w:r>
        <w:t>        Если же давать ребенку все, что он хочет, предупреждая каждое  его желание, то он постепенно оставит попытки добиваться чего- либо самостоятельно, но зато привыкнет получать, а затем требовать от родителей (и не только от них) исполнения своих возрастающих потребностей. Мамы и бабушки, которые ублажают растущее чадо, немедленно откликаясь на все его нужды, растят инфантильное и весьма требовательное существо, целиком зависимое от своих «кормилиц».</w:t>
      </w:r>
    </w:p>
    <w:p w:rsidR="00001618" w:rsidRDefault="00001618" w:rsidP="00001618">
      <w:r>
        <w:t>    Со временем их начинает тяготить выбранная роль, они мечтают увидеть своего выросшего ребенка самостоятельным и успешным, но продолжают решать за него все жизненные проблемы, потому что он сам уже мало что может.</w:t>
      </w:r>
    </w:p>
    <w:p w:rsidR="00001618" w:rsidRDefault="00001618" w:rsidP="00001618"/>
    <w:p w:rsidR="00001618" w:rsidRDefault="00001618" w:rsidP="00001618">
      <w:r>
        <w:t>Правила, которые помогут родителям развивать самостоятельность ребенка.</w:t>
      </w:r>
    </w:p>
    <w:p w:rsidR="00001618" w:rsidRDefault="00001618" w:rsidP="00001618">
      <w:r>
        <w:t>Организуйте для ребенка деятельность, в которой он может добиться успеха,  и не  требуйте выполнения пока еще трудного или непонятного ему задания.</w:t>
      </w:r>
    </w:p>
    <w:p w:rsidR="00001618" w:rsidRDefault="00001618" w:rsidP="00001618">
      <w:r>
        <w:t>Постепенно расширяйте круг достижений ребенка, поощряя  и поддерживая его в трудные моменты и одновременно обучая необходимым  «правилам игры» (естественным ограничениям и запретам, которые ребенку понятны).</w:t>
      </w:r>
    </w:p>
    <w:p w:rsidR="00001618" w:rsidRDefault="00001618" w:rsidP="00001618">
      <w:r>
        <w:t>Помогая преодолевать трудности, не делайте за ребенка то, что он может сделать сам.</w:t>
      </w:r>
    </w:p>
    <w:p w:rsidR="00001618" w:rsidRDefault="00001618" w:rsidP="00001618">
      <w:r>
        <w:t>Позвольте ребенку принимать самостоятельные решения, отвечать за себя, стимулируя возникновение у него естественного чувства ответственности и внутренней дисциплины.</w:t>
      </w:r>
    </w:p>
    <w:p w:rsidR="00001618" w:rsidRDefault="00001618" w:rsidP="00001618">
      <w:r>
        <w:t>Подсказывайте, когда может помочь кому- либо – защитить более  </w:t>
      </w:r>
      <w:proofErr w:type="gramStart"/>
      <w:r>
        <w:t>слабого</w:t>
      </w:r>
      <w:proofErr w:type="gramEnd"/>
      <w:r>
        <w:t>, поделиться игрушками, сладостями и т.п.</w:t>
      </w:r>
    </w:p>
    <w:p w:rsidR="00001618" w:rsidRDefault="00001618" w:rsidP="00001618">
      <w:r>
        <w:t>Поддерживайте в ребенке чувство уверенности в себе, даже критикуя или запрещая нежелательные действия (плох поступок, а не сам ребенок).</w:t>
      </w:r>
    </w:p>
    <w:p w:rsidR="00245425" w:rsidRDefault="00001618" w:rsidP="00001618">
      <w:r>
        <w:t>В любой ситуации оставайтесь любящими родителями – то главный источник душевных сил ребенка, залог его успешного психического развития</w:t>
      </w:r>
    </w:p>
    <w:sectPr w:rsidR="00245425" w:rsidSect="0024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18"/>
    <w:rsid w:val="00001618"/>
    <w:rsid w:val="00245425"/>
    <w:rsid w:val="00A7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2022-08-30T08:53:00Z</dcterms:created>
  <dcterms:modified xsi:type="dcterms:W3CDTF">2022-08-30T08:54:00Z</dcterms:modified>
</cp:coreProperties>
</file>