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2D3077">
        <w:rPr>
          <w:rFonts w:ascii="Times New Roman" w:hAnsi="Times New Roman" w:cs="Times New Roman"/>
          <w:b/>
          <w:sz w:val="28"/>
          <w:szCs w:val="28"/>
        </w:rPr>
        <w:t xml:space="preserve"> для воспитателей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«ИСПОЛЬЗОВАНИЕ</w:t>
      </w: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ПРОЕКТНО-ИССЛЕДОВАТЕЛЬСКОЙ ДЕЯТЕЛЬНОСТИ В ЭКОЛОГИЧЕСКОМ РАЗВИТИИ ДОШКОЛЬНИКОВ»</w:t>
      </w: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 воспитатель Захарова С.Г.</w:t>
      </w: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89317B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17B" w:rsidRDefault="00577B19" w:rsidP="005D78A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Елец.</w:t>
      </w:r>
    </w:p>
    <w:p w:rsidR="00BE1F24" w:rsidRPr="0089317B" w:rsidRDefault="00BE1F24" w:rsidP="005D78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D3" w:rsidRPr="0089317B" w:rsidRDefault="00BE1F24" w:rsidP="005459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7B">
        <w:rPr>
          <w:rFonts w:ascii="Times New Roman" w:hAnsi="Times New Roman" w:cs="Times New Roman"/>
          <w:sz w:val="28"/>
          <w:szCs w:val="28"/>
        </w:rPr>
        <w:t xml:space="preserve">        «К тому</w:t>
      </w:r>
      <w:r w:rsidR="00B840D3" w:rsidRPr="0089317B">
        <w:rPr>
          <w:rFonts w:ascii="Times New Roman" w:hAnsi="Times New Roman" w:cs="Times New Roman"/>
          <w:sz w:val="28"/>
          <w:szCs w:val="28"/>
        </w:rPr>
        <w:t>, к</w:t>
      </w:r>
      <w:r w:rsidR="00E07334" w:rsidRPr="0089317B">
        <w:rPr>
          <w:rFonts w:ascii="Times New Roman" w:hAnsi="Times New Roman" w:cs="Times New Roman"/>
          <w:sz w:val="28"/>
          <w:szCs w:val="28"/>
        </w:rPr>
        <w:t>то был глух к природе с детства</w:t>
      </w:r>
      <w:r w:rsidR="00B840D3" w:rsidRPr="0089317B">
        <w:rPr>
          <w:rFonts w:ascii="Times New Roman" w:hAnsi="Times New Roman" w:cs="Times New Roman"/>
          <w:sz w:val="28"/>
          <w:szCs w:val="28"/>
        </w:rPr>
        <w:t>, кто в детские годы не подо</w:t>
      </w:r>
      <w:r w:rsidR="00E07334" w:rsidRPr="0089317B">
        <w:rPr>
          <w:rFonts w:ascii="Times New Roman" w:hAnsi="Times New Roman" w:cs="Times New Roman"/>
          <w:sz w:val="28"/>
          <w:szCs w:val="28"/>
        </w:rPr>
        <w:t>брал выпавшего из гнезда птенца</w:t>
      </w:r>
      <w:r w:rsidR="00B840D3" w:rsidRPr="0089317B">
        <w:rPr>
          <w:rFonts w:ascii="Times New Roman" w:hAnsi="Times New Roman" w:cs="Times New Roman"/>
          <w:sz w:val="28"/>
          <w:szCs w:val="28"/>
        </w:rPr>
        <w:t>, не открыл для себя красоты первой весенней травы, к тому потом с трудом достучится чувство прекрасного, чувство поэзии, а может быть, и простая человечность»</w:t>
      </w:r>
    </w:p>
    <w:p w:rsidR="00B840D3" w:rsidRPr="0089317B" w:rsidRDefault="00B840D3" w:rsidP="0054597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В.А.Сухомлинский</w:t>
      </w:r>
    </w:p>
    <w:p w:rsidR="00BE1F24" w:rsidRPr="0089317B" w:rsidRDefault="00BE1F24" w:rsidP="005D78A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1F24" w:rsidRPr="0089317B" w:rsidRDefault="00B840D3" w:rsidP="005459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hAnsi="Times New Roman" w:cs="Times New Roman"/>
          <w:sz w:val="28"/>
          <w:szCs w:val="28"/>
        </w:rPr>
        <w:t xml:space="preserve"> </w:t>
      </w:r>
      <w:r w:rsidR="007741A2" w:rsidRPr="007741A2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28" style="position:absolute;left:0;text-align:left;margin-left:646.2pt;margin-top:271.35pt;width:18pt;height:19pt;flip:y;z-index:251662336;mso-position-horizontal-relative:text;mso-position-vertical-relative:text"/>
        </w:pict>
      </w: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наши дни проблема окружающей среды чрезвычайно актуальна и привлекает к себе все больше внимания. </w:t>
      </w:r>
      <w:r w:rsidR="009F64AB"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Природа оказывает важное влияние на формирование личности, её умственное, нравственное, трудовое и физическое воспитание. Какими вырастут наши дети, зависит от нас - взрослых. Мы должны научить их не только брать, но и заботиться о природе, охранять и приумножать ее богатства. Дошкольный возраст – самоценный этап в развитии экологической культуры личности. В этом возрасте ребенок начинает выделять себя из окружающей среды, развивается его эмоционально - ценностное отношение к окружающему миру, формируются основы нравственно-экологических позиций личности.</w:t>
      </w: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E1F24" w:rsidRPr="0089317B" w:rsidRDefault="00B840D3" w:rsidP="00545974">
      <w:pPr>
        <w:pStyle w:val="a3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на этапе дошкольного детства ребенок получает эмоциональные впечатления о природе, накапливает представления о разных формах жизни, т.е. у него формируются первоосновы экологического мышления, сознания, закладываются начальные элементы экологической культуры. Но происходит это только при одном условии: если взрослые, воспитывающие ребенка, сами обладают экологической культурой: понимают общие для всех людей проблемы и беспокоятся по их поводу, показывают маленькому человеку прекрасный мир природы, помогают наладить взаимоотношения с ним. Приобретенные в это время знания могут в дальнейшем преобразоваться в прочные убеждения. </w:t>
      </w:r>
    </w:p>
    <w:p w:rsidR="00B840D3" w:rsidRPr="0089317B" w:rsidRDefault="00B840D3" w:rsidP="00545974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Богатым источником разнообразных ощущений и опыта является природа родного края. Роль воспитателя заключается в том, чтобы поддержать, сохранить, усилить первые наиболее яркие впечатления детства, которые получил ребенок от общения с природой и опираясь на них:</w:t>
      </w:r>
    </w:p>
    <w:p w:rsidR="00B840D3" w:rsidRPr="0089317B" w:rsidRDefault="00B840D3" w:rsidP="00545974">
      <w:pPr>
        <w:numPr>
          <w:ilvl w:val="0"/>
          <w:numId w:val="1"/>
        </w:numPr>
        <w:shd w:val="clear" w:color="auto" w:fill="FFFFFF"/>
        <w:spacing w:after="0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своих воспитанников видеть красоту и разнообразие природы, учить беречь ее;</w:t>
      </w:r>
    </w:p>
    <w:p w:rsidR="00B840D3" w:rsidRPr="0089317B" w:rsidRDefault="00B840D3" w:rsidP="00545974">
      <w:pPr>
        <w:numPr>
          <w:ilvl w:val="0"/>
          <w:numId w:val="1"/>
        </w:numPr>
        <w:shd w:val="clear" w:color="auto" w:fill="FFFFFF"/>
        <w:spacing w:after="0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понимание того, что в природе все взаимосвязано, и поэтому нарушение одной из связей, неизбежно влечет другие изменения;</w:t>
      </w:r>
    </w:p>
    <w:p w:rsidR="00B840D3" w:rsidRPr="0089317B" w:rsidRDefault="00B840D3" w:rsidP="00545974">
      <w:pPr>
        <w:numPr>
          <w:ilvl w:val="0"/>
          <w:numId w:val="1"/>
        </w:numPr>
        <w:shd w:val="clear" w:color="auto" w:fill="FFFFFF"/>
        <w:spacing w:after="0"/>
        <w:ind w:left="450" w:right="1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формированию экологической культур и экологического сознания в процессе ознакомления с природой родного края.</w:t>
      </w:r>
      <w:proofErr w:type="gramEnd"/>
    </w:p>
    <w:p w:rsidR="00B840D3" w:rsidRPr="0089317B" w:rsidRDefault="0089317B" w:rsidP="00545974">
      <w:pPr>
        <w:shd w:val="clear" w:color="auto" w:fill="FFFFFF"/>
        <w:spacing w:after="0"/>
        <w:ind w:left="105" w:right="105" w:firstLine="462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</w:t>
      </w:r>
      <w:proofErr w:type="gramEnd"/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реализуются разнообразные формы работы с детьми по формированию у них экологических знаний: занятия, беседы, наблюдения, знакомство с произведениями художественной литературы, экологические досуги, элементарная поисковая деятельность и др. Однако считаю, что 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наиболее успешного решения задач воспитания экологической культуры  дошкольника можно добиться благодаря использованию метода проектов. </w:t>
      </w:r>
    </w:p>
    <w:p w:rsidR="00B840D3" w:rsidRPr="0089317B" w:rsidRDefault="00B840D3" w:rsidP="00545974">
      <w:pPr>
        <w:shd w:val="clear" w:color="auto" w:fill="FFFFFF"/>
        <w:spacing w:after="0"/>
        <w:ind w:left="105" w:right="105" w:firstLine="462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Экологический проект - это, прежде всего, решение определенных задач в процессе исследования. Масштаб задач может быть разным, он определяется сроками проведения проекта, возрастом и, соответственно, возможностями детей, содержанием образовательных программ дошкольного учреждения.</w:t>
      </w:r>
    </w:p>
    <w:p w:rsidR="00B840D3" w:rsidRPr="0089317B" w:rsidRDefault="00B840D3" w:rsidP="00545974">
      <w:pPr>
        <w:shd w:val="clear" w:color="auto" w:fill="FFFFFF"/>
        <w:spacing w:after="0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E1F24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Знания, полученные детьми на занятиях, помогают им во время наблюдений самостоятельно понять происходящие в природе процессы, явления, провести собственные исследования, обобщить материал; способствуют формированию экологически грамотного, безопасного для природы</w:t>
      </w:r>
      <w:r w:rsidR="00BE1F24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здоровья человека поведения. </w:t>
      </w: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 детьми в рамках экологического проекта разрабатывается на основе интегрированного подхода. В ходе работы по проекту дети ведут наблюдения, экспериментируют, рисуют, лепят, играют, слушают музыку, знакомятся с литературными произведениями, сочиняют свои сказки и рассказы.</w:t>
      </w:r>
    </w:p>
    <w:p w:rsidR="004D6558" w:rsidRPr="0089317B" w:rsidRDefault="007741A2" w:rsidP="00545974">
      <w:pPr>
        <w:shd w:val="clear" w:color="auto" w:fill="FFFFFF"/>
        <w:spacing w:after="0"/>
        <w:ind w:right="105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41A2">
        <w:rPr>
          <w:bCs/>
          <w:noProof/>
          <w:sz w:val="28"/>
          <w:szCs w:val="28"/>
          <w:lang w:eastAsia="ru-RU"/>
        </w:rPr>
        <w:pict>
          <v:rect id="_x0000_s1027" style="position:absolute;margin-left:-199.8pt;margin-top:215.85pt;width:7.5pt;height:3.55pt;flip:y;z-index:251661312"/>
        </w:pict>
      </w:r>
      <w:r w:rsidR="004D6558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Особая педагогическая значимость метода прое</w:t>
      </w:r>
      <w:r w:rsidR="004D6558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ктов заключается в следующем:</w:t>
      </w:r>
    </w:p>
    <w:p w:rsidR="004D6558" w:rsidRPr="0089317B" w:rsidRDefault="00B840D3" w:rsidP="00545974">
      <w:pPr>
        <w:pStyle w:val="a5"/>
        <w:numPr>
          <w:ilvl w:val="0"/>
          <w:numId w:val="4"/>
        </w:numPr>
        <w:shd w:val="clear" w:color="auto" w:fill="FFFFFF"/>
        <w:spacing w:after="0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открывает возможности формирования собственного жизненного опыта ребенка по взаим</w:t>
      </w:r>
      <w:r w:rsidR="004D6558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одействию с окружающим миром;</w:t>
      </w:r>
    </w:p>
    <w:p w:rsidR="004D6558" w:rsidRPr="0089317B" w:rsidRDefault="00B840D3" w:rsidP="00545974">
      <w:pPr>
        <w:pStyle w:val="a5"/>
        <w:numPr>
          <w:ilvl w:val="0"/>
          <w:numId w:val="4"/>
        </w:numPr>
        <w:shd w:val="clear" w:color="auto" w:fill="FFFFFF"/>
        <w:spacing w:after="0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педагогической технологией, актуализирующей субъективную позицию ребенка в педагогическом процессе, является методом, идущим от детских потребностей и интересов, возрастных и индив</w:t>
      </w:r>
      <w:r w:rsidR="00BE1F24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идуальных особенностей детей;</w:t>
      </w:r>
    </w:p>
    <w:p w:rsidR="004D6558" w:rsidRPr="0089317B" w:rsidRDefault="00B840D3" w:rsidP="00545974">
      <w:pPr>
        <w:pStyle w:val="a5"/>
        <w:numPr>
          <w:ilvl w:val="0"/>
          <w:numId w:val="4"/>
        </w:numPr>
        <w:shd w:val="clear" w:color="auto" w:fill="FFFFFF"/>
        <w:spacing w:after="0"/>
        <w:ind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один из немногих методов, выводящий педагогический процесс из стен детского учреждения в окружающий мир</w:t>
      </w:r>
      <w:r w:rsidR="004D6558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природную и социальную среду.</w:t>
      </w:r>
    </w:p>
    <w:p w:rsidR="00B840D3" w:rsidRPr="0089317B" w:rsidRDefault="00B840D3" w:rsidP="00545974">
      <w:pPr>
        <w:shd w:val="clear" w:color="auto" w:fill="FFFFFF"/>
        <w:spacing w:after="0"/>
        <w:ind w:right="105"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метод проектов способствует актуализации знаний, умений и навыков ребенка, их практическому применению во взаимодействии с окружающим; стимулирует потребность ребенка в самореализации, самовыражении, творческой личностно - и общественно-значимой деятельности; реализует процесс сотрудничества детей и взрослых (педагогов, родителей), позволяет сочетать коллективное и индивидуальное в педагогическом процессе; является технологией, обеспечивающей рост личности ребенка, позволяет фиксировать этот рост, вести ребенка по ступеням роста - от проекта к проекту.</w:t>
      </w:r>
    </w:p>
    <w:p w:rsidR="00BE1F24" w:rsidRPr="0089317B" w:rsidRDefault="007741A2" w:rsidP="00545974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-253.05pt;margin-top:74.75pt;width:8.25pt;height:5.8pt;z-index:251660288" fillcolor="white [3201]" strokecolor="#4f81bd [3204]" strokeweight="1pt">
            <v:stroke dashstyle="dash"/>
            <v:shadow color="#868686"/>
          </v:rect>
        </w:pic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поставленной цели возможно, если решить следующие 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задачи: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0D3" w:rsidRPr="008931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</w:t>
      </w:r>
      <w:r w:rsidR="004D6558" w:rsidRPr="0089317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основ природоведческих и экологических знаний дошкольников на основе знакомства с природой родного края;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4D6558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осознанно-бережного отношения в суждениях и поступках </w:t>
      </w:r>
      <w:r w:rsidR="00BE1F24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 всему, что окружает детей;</w:t>
      </w:r>
    </w:p>
    <w:p w:rsidR="00BE1F24" w:rsidRPr="0089317B" w:rsidRDefault="00BE1F24" w:rsidP="00545974">
      <w:pPr>
        <w:shd w:val="clear" w:color="auto" w:fill="FFFFFF"/>
        <w:spacing w:after="0"/>
        <w:ind w:left="105" w:right="105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4D6558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потребности видеть и понимать прекрасное в природе, в самовыражении в природоохранной деятельности;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4D6558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семьи к сотрудничеству с детским садом в вопросах экологич</w:t>
      </w: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еского воспитания дошкольников.</w:t>
      </w:r>
    </w:p>
    <w:p w:rsidR="005D78A5" w:rsidRPr="0089317B" w:rsidRDefault="00E3423E" w:rsidP="0054597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22A66"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в детском саду носят, как правило, обучающий характер. Дошкольники еще не способны самостоятельно от начала до конца создать собственный проект. Поэтому обучение необходимым умениям и навыкам является основной задачей воспитателей.</w:t>
      </w:r>
    </w:p>
    <w:p w:rsidR="00B840D3" w:rsidRPr="0089317B" w:rsidRDefault="00545974" w:rsidP="00545974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одители </w:t>
      </w: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детьми 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активно участвовали в сборе необходимой </w:t>
      </w:r>
      <w:r w:rsidR="00BE1F24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оформлении выставок.</w:t>
      </w:r>
    </w:p>
    <w:p w:rsidR="00545974" w:rsidRPr="0089317B" w:rsidRDefault="004D6558" w:rsidP="00545974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совместной деятельности педагогов, детей и родителей решались не только задачи экологического воспитания, но и развитие навыков творческой работы, развития ряда личностных характеристик, навыков взаимодействия </w:t>
      </w:r>
      <w:proofErr w:type="gramStart"/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="00B840D3"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сверстниками. Кроме того наблюдается стремление поделиться своими впечатлениями об исследуемом объекте, явное желание как можно лучше выполнить задание. </w:t>
      </w:r>
    </w:p>
    <w:p w:rsidR="00B840D3" w:rsidRPr="0089317B" w:rsidRDefault="00122A66" w:rsidP="00545974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деятельность – это интегрированная деятельность, которая включает в  себя и чтение художественной литературы, и художественное творчество детей, и получение необходимых научных знаний отраженных в программном содержании.</w:t>
      </w:r>
    </w:p>
    <w:p w:rsidR="00B840D3" w:rsidRPr="0089317B" w:rsidRDefault="00B840D3" w:rsidP="00545974">
      <w:pPr>
        <w:shd w:val="clear" w:color="auto" w:fill="FFFFFF"/>
        <w:spacing w:after="0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1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применение экологических проектов позволяет не только сформировать природоведческие знания и экологическую культуру, но и дает уникальную возможность создать живую творческую атмосферу деятельности, стимулировать развитие творческого потенциала, влиять на развитие нравственных качеств дошкольника и тем самым формировать активную жизненную позицию, которая в дальнейшем определит грамотное отношение моих воспитанников ко всему окружающему.</w:t>
      </w:r>
      <w:proofErr w:type="gramEnd"/>
    </w:p>
    <w:p w:rsidR="00E3423E" w:rsidRPr="0089317B" w:rsidRDefault="00B840D3" w:rsidP="00545974">
      <w:pPr>
        <w:shd w:val="clear" w:color="auto" w:fill="FFFFFF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89317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41A11" w:rsidRPr="0089317B" w:rsidRDefault="00541A11" w:rsidP="00545974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931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 литературы</w:t>
      </w:r>
    </w:p>
    <w:p w:rsidR="00541A11" w:rsidRPr="0089317B" w:rsidRDefault="00541A11" w:rsidP="005459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Аксенова З.Ф. Войди в природу другом. Экологическое воспитание дошкольников. - М.: ТЦ Сфера, 2008.</w:t>
      </w:r>
    </w:p>
    <w:p w:rsidR="00541A11" w:rsidRPr="0089317B" w:rsidRDefault="00541A11" w:rsidP="005459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Белолуцкая</w:t>
      </w:r>
      <w:proofErr w:type="spellEnd"/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 К.  Организация детской проектной деятельности в детском саду. М.: Мозаика Синтез, 2009.</w:t>
      </w:r>
    </w:p>
    <w:p w:rsidR="00541A11" w:rsidRPr="0089317B" w:rsidRDefault="00541A11" w:rsidP="005459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Бондаренко Т.М.  Экологические занятия с детьми 5-6 лет: Практическое пособие для воспитателей и методистов ДОУ. - Воронеж: ЧП </w:t>
      </w:r>
      <w:proofErr w:type="spellStart"/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Лакоценин</w:t>
      </w:r>
      <w:proofErr w:type="spellEnd"/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С.С., 2007. </w:t>
      </w:r>
    </w:p>
    <w:p w:rsidR="00541A11" w:rsidRPr="0089317B" w:rsidRDefault="00541A11" w:rsidP="005459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Виноградова Н.А., Панкова Е.П. Образовательные проекты в детском саду. - М.: Айрис-Пресс, 2008.</w:t>
      </w:r>
    </w:p>
    <w:p w:rsidR="00541A11" w:rsidRPr="0089317B" w:rsidRDefault="00541A11" w:rsidP="005459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Масленникова О.М. Экологические проекты в детском саду. – Волгоград: Учитель, 2009.</w:t>
      </w:r>
    </w:p>
    <w:p w:rsidR="00541A11" w:rsidRPr="0089317B" w:rsidRDefault="00541A11" w:rsidP="0054597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317B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Николаева С.Н. Теория и методика экологического образования детей. - М.: Академия, 2005.</w:t>
      </w:r>
    </w:p>
    <w:p w:rsidR="00CE70EE" w:rsidRPr="0089317B" w:rsidRDefault="00B840D3" w:rsidP="005D78A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7B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E70EE" w:rsidRPr="0089317B" w:rsidSect="00E472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80325"/>
    <w:multiLevelType w:val="multilevel"/>
    <w:tmpl w:val="34F8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B7693E"/>
    <w:multiLevelType w:val="multilevel"/>
    <w:tmpl w:val="6BBA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421886"/>
    <w:multiLevelType w:val="hybridMultilevel"/>
    <w:tmpl w:val="20FE34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E034B2F"/>
    <w:multiLevelType w:val="hybridMultilevel"/>
    <w:tmpl w:val="0F48A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40D3"/>
    <w:rsid w:val="00122A66"/>
    <w:rsid w:val="001F20A9"/>
    <w:rsid w:val="002D3077"/>
    <w:rsid w:val="00452100"/>
    <w:rsid w:val="004D6558"/>
    <w:rsid w:val="00541A11"/>
    <w:rsid w:val="00545974"/>
    <w:rsid w:val="00577B19"/>
    <w:rsid w:val="005D78A5"/>
    <w:rsid w:val="006218E7"/>
    <w:rsid w:val="006609DC"/>
    <w:rsid w:val="007741A2"/>
    <w:rsid w:val="0089317B"/>
    <w:rsid w:val="009F64AB"/>
    <w:rsid w:val="00B71690"/>
    <w:rsid w:val="00B840D3"/>
    <w:rsid w:val="00BE1F24"/>
    <w:rsid w:val="00CC4086"/>
    <w:rsid w:val="00CE70EE"/>
    <w:rsid w:val="00DC0EF9"/>
    <w:rsid w:val="00E07334"/>
    <w:rsid w:val="00E3423E"/>
    <w:rsid w:val="00E4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40D3"/>
  </w:style>
  <w:style w:type="paragraph" w:styleId="a5">
    <w:name w:val="List Paragraph"/>
    <w:basedOn w:val="a"/>
    <w:uiPriority w:val="34"/>
    <w:qFormat/>
    <w:rsid w:val="004D655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Света</cp:lastModifiedBy>
  <cp:revision>4</cp:revision>
  <cp:lastPrinted>2014-02-12T06:04:00Z</cp:lastPrinted>
  <dcterms:created xsi:type="dcterms:W3CDTF">2016-12-02T10:52:00Z</dcterms:created>
  <dcterms:modified xsi:type="dcterms:W3CDTF">2024-06-18T15:11:00Z</dcterms:modified>
</cp:coreProperties>
</file>